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7D17" w14:textId="450E9248" w:rsidR="002208B7" w:rsidRPr="002208B7" w:rsidRDefault="002208B7" w:rsidP="002208B7">
      <w:pPr>
        <w:rPr>
          <w:rFonts w:ascii="Times New Roman" w:eastAsia="Times New Roman" w:hAnsi="Times New Roman" w:cs="Times New Roman"/>
          <w:sz w:val="16"/>
          <w:szCs w:val="16"/>
          <w:lang w:eastAsia="fr-FR"/>
        </w:rPr>
      </w:pPr>
      <w:r w:rsidRPr="002208B7">
        <w:rPr>
          <w:rFonts w:ascii="Montserrat" w:eastAsia="Times New Roman" w:hAnsi="Montserrat" w:cs="Times New Roman"/>
          <w:color w:val="000000"/>
          <w:sz w:val="16"/>
          <w:szCs w:val="16"/>
          <w:lang w:eastAsia="fr-FR"/>
        </w:rPr>
        <w:t xml:space="preserve">Communiqué </w:t>
      </w:r>
      <w:proofErr w:type="gramStart"/>
      <w:r w:rsidRPr="002208B7">
        <w:rPr>
          <w:rFonts w:ascii="Montserrat" w:eastAsia="Times New Roman" w:hAnsi="Montserrat" w:cs="Times New Roman"/>
          <w:color w:val="000000"/>
          <w:sz w:val="16"/>
          <w:szCs w:val="16"/>
          <w:lang w:eastAsia="fr-FR"/>
        </w:rPr>
        <w:t>Novembre</w:t>
      </w:r>
      <w:proofErr w:type="gramEnd"/>
      <w:r w:rsidRPr="002208B7">
        <w:rPr>
          <w:rFonts w:ascii="Montserrat" w:eastAsia="Times New Roman" w:hAnsi="Montserrat" w:cs="Times New Roman"/>
          <w:color w:val="000000"/>
          <w:sz w:val="16"/>
          <w:szCs w:val="16"/>
          <w:lang w:eastAsia="fr-FR"/>
        </w:rPr>
        <w:t xml:space="preserve"> 2022 </w:t>
      </w:r>
    </w:p>
    <w:p w14:paraId="683F938D" w14:textId="5B0EA18E" w:rsidR="002208B7" w:rsidRPr="002208B7" w:rsidRDefault="002208B7" w:rsidP="002208B7">
      <w:pPr>
        <w:rPr>
          <w:rFonts w:ascii="Times New Roman" w:eastAsia="Times New Roman" w:hAnsi="Times New Roman" w:cs="Times New Roman"/>
          <w:sz w:val="16"/>
          <w:szCs w:val="16"/>
          <w:lang w:eastAsia="fr-FR"/>
        </w:rPr>
      </w:pPr>
      <w:r w:rsidRPr="002208B7">
        <w:rPr>
          <w:rFonts w:ascii="Montserrat" w:eastAsia="Times New Roman" w:hAnsi="Montserrat" w:cs="Times New Roman"/>
          <w:color w:val="000000"/>
          <w:sz w:val="16"/>
          <w:szCs w:val="16"/>
          <w:lang w:eastAsia="fr-FR"/>
        </w:rPr>
        <w:t xml:space="preserve">Alain </w:t>
      </w:r>
      <w:proofErr w:type="spellStart"/>
      <w:r w:rsidRPr="002208B7">
        <w:rPr>
          <w:rFonts w:ascii="Montserrat" w:eastAsia="Times New Roman" w:hAnsi="Montserrat" w:cs="Times New Roman"/>
          <w:color w:val="000000"/>
          <w:sz w:val="16"/>
          <w:szCs w:val="16"/>
          <w:lang w:eastAsia="fr-FR"/>
        </w:rPr>
        <w:t>Milliat</w:t>
      </w:r>
      <w:proofErr w:type="spellEnd"/>
      <w:r w:rsidRPr="002208B7">
        <w:rPr>
          <w:rFonts w:ascii="Montserrat" w:eastAsia="Times New Roman" w:hAnsi="Montserrat" w:cs="Times New Roman"/>
          <w:color w:val="000000"/>
          <w:sz w:val="16"/>
          <w:szCs w:val="16"/>
          <w:lang w:eastAsia="fr-FR"/>
        </w:rPr>
        <w:t xml:space="preserve"> -Chandeleur / Cidre 75 cl </w:t>
      </w:r>
    </w:p>
    <w:p w14:paraId="6A0C6AE7" w14:textId="77777777" w:rsidR="002208B7" w:rsidRPr="002208B7" w:rsidRDefault="002208B7" w:rsidP="002208B7">
      <w:pPr>
        <w:rPr>
          <w:rFonts w:ascii="Times New Roman" w:eastAsia="Times New Roman" w:hAnsi="Times New Roman" w:cs="Times New Roman"/>
          <w:lang w:eastAsia="fr-FR"/>
        </w:rPr>
      </w:pPr>
    </w:p>
    <w:p w14:paraId="796E0239" w14:textId="2CA2853B"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bdr w:val="none" w:sz="0" w:space="0" w:color="auto" w:frame="1"/>
          <w:lang w:eastAsia="fr-FR"/>
        </w:rPr>
        <w:fldChar w:fldCharType="begin"/>
      </w:r>
      <w:r w:rsidRPr="002208B7">
        <w:rPr>
          <w:rFonts w:ascii="Montserrat" w:eastAsia="Times New Roman" w:hAnsi="Montserrat" w:cs="Times New Roman"/>
          <w:color w:val="000000"/>
          <w:bdr w:val="none" w:sz="0" w:space="0" w:color="auto" w:frame="1"/>
          <w:lang w:eastAsia="fr-FR"/>
        </w:rPr>
        <w:instrText xml:space="preserve"> INCLUDEPICTURE "https://lh5.googleusercontent.com/_eFAr0t9CSPut3HORFZegUADTZc9MtKSRmyWrnRJ85JB5982tFoF2jsX1JHfJHjTEDr0v249_inteICjNFpNQ8bRMnlXwKqrMLSTJCrBMPqUM6lmpZPzrWO2_NQ0kLBV5r8w_sACC6IP6x0FzYg9i76s8a37fgqsP0hvP9tvjwVKiXKTCAd--Fx0-VfpOw" \* MERGEFORMATINET </w:instrText>
      </w:r>
      <w:r w:rsidRPr="002208B7">
        <w:rPr>
          <w:rFonts w:ascii="Montserrat" w:eastAsia="Times New Roman" w:hAnsi="Montserrat" w:cs="Times New Roman"/>
          <w:color w:val="000000"/>
          <w:bdr w:val="none" w:sz="0" w:space="0" w:color="auto" w:frame="1"/>
          <w:lang w:eastAsia="fr-FR"/>
        </w:rPr>
        <w:fldChar w:fldCharType="separate"/>
      </w:r>
      <w:r w:rsidRPr="002208B7">
        <w:rPr>
          <w:rFonts w:ascii="Montserrat" w:eastAsia="Times New Roman" w:hAnsi="Montserrat" w:cs="Times New Roman"/>
          <w:noProof/>
          <w:color w:val="000000"/>
          <w:bdr w:val="none" w:sz="0" w:space="0" w:color="auto" w:frame="1"/>
          <w:lang w:eastAsia="fr-FR"/>
        </w:rPr>
        <w:drawing>
          <wp:inline distT="0" distB="0" distL="0" distR="0" wp14:anchorId="49789E46" wp14:editId="35EBA841">
            <wp:extent cx="2703195" cy="924560"/>
            <wp:effectExtent l="0" t="0" r="0" b="0"/>
            <wp:docPr id="3" name="Image 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3195" cy="924560"/>
                    </a:xfrm>
                    <a:prstGeom prst="rect">
                      <a:avLst/>
                    </a:prstGeom>
                    <a:noFill/>
                    <a:ln>
                      <a:noFill/>
                    </a:ln>
                  </pic:spPr>
                </pic:pic>
              </a:graphicData>
            </a:graphic>
          </wp:inline>
        </w:drawing>
      </w:r>
      <w:r w:rsidRPr="002208B7">
        <w:rPr>
          <w:rFonts w:ascii="Montserrat" w:eastAsia="Times New Roman" w:hAnsi="Montserrat" w:cs="Times New Roman"/>
          <w:color w:val="000000"/>
          <w:bdr w:val="none" w:sz="0" w:space="0" w:color="auto" w:frame="1"/>
          <w:lang w:eastAsia="fr-FR"/>
        </w:rPr>
        <w:fldChar w:fldCharType="end"/>
      </w:r>
    </w:p>
    <w:p w14:paraId="0C582A8A" w14:textId="77777777" w:rsidR="002208B7" w:rsidRPr="002208B7" w:rsidRDefault="002208B7" w:rsidP="002208B7">
      <w:pPr>
        <w:spacing w:after="240"/>
        <w:rPr>
          <w:rFonts w:ascii="Times New Roman" w:eastAsia="Times New Roman" w:hAnsi="Times New Roman" w:cs="Times New Roman"/>
          <w:lang w:eastAsia="fr-FR"/>
        </w:rPr>
      </w:pPr>
    </w:p>
    <w:p w14:paraId="2D649DEA" w14:textId="77777777" w:rsidR="002208B7" w:rsidRPr="002208B7" w:rsidRDefault="002208B7" w:rsidP="002208B7">
      <w:pPr>
        <w:jc w:val="center"/>
        <w:rPr>
          <w:rFonts w:ascii="Times New Roman" w:eastAsia="Times New Roman" w:hAnsi="Times New Roman" w:cs="Times New Roman"/>
          <w:sz w:val="40"/>
          <w:szCs w:val="40"/>
          <w:u w:val="single"/>
          <w:lang w:eastAsia="fr-FR"/>
        </w:rPr>
      </w:pPr>
      <w:r w:rsidRPr="002208B7">
        <w:rPr>
          <w:rFonts w:ascii="Montserrat" w:eastAsia="Times New Roman" w:hAnsi="Montserrat" w:cs="Times New Roman"/>
          <w:b/>
          <w:bCs/>
          <w:color w:val="000000"/>
          <w:sz w:val="40"/>
          <w:szCs w:val="40"/>
          <w:u w:val="single"/>
          <w:lang w:eastAsia="fr-FR"/>
        </w:rPr>
        <w:t>Le cidre des grandes tables</w:t>
      </w:r>
    </w:p>
    <w:p w14:paraId="080AF32D" w14:textId="4F16D7EC" w:rsidR="002208B7" w:rsidRDefault="002208B7" w:rsidP="002208B7">
      <w:pPr>
        <w:spacing w:after="240"/>
        <w:rPr>
          <w:rFonts w:ascii="Times New Roman" w:eastAsia="Times New Roman" w:hAnsi="Times New Roman" w:cs="Times New Roman"/>
          <w:lang w:eastAsia="fr-FR"/>
        </w:rPr>
      </w:pPr>
    </w:p>
    <w:p w14:paraId="3A664DC7" w14:textId="77777777" w:rsidR="002208B7" w:rsidRPr="002208B7" w:rsidRDefault="002208B7" w:rsidP="002208B7">
      <w:pPr>
        <w:spacing w:after="240"/>
        <w:rPr>
          <w:rFonts w:ascii="Times New Roman" w:eastAsia="Times New Roman" w:hAnsi="Times New Roman" w:cs="Times New Roman"/>
          <w:lang w:eastAsia="fr-FR"/>
        </w:rPr>
      </w:pPr>
    </w:p>
    <w:p w14:paraId="271FBEAB" w14:textId="77777777" w:rsidR="002208B7" w:rsidRPr="002208B7" w:rsidRDefault="002208B7" w:rsidP="002208B7">
      <w:pPr>
        <w:spacing w:line="276" w:lineRule="auto"/>
        <w:jc w:val="both"/>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Il y a 25 ans, Alain </w:t>
      </w:r>
      <w:proofErr w:type="spellStart"/>
      <w:r w:rsidRPr="002208B7">
        <w:rPr>
          <w:rFonts w:ascii="Montserrat" w:eastAsia="Times New Roman" w:hAnsi="Montserrat" w:cs="Times New Roman"/>
          <w:color w:val="000000"/>
          <w:lang w:eastAsia="fr-FR"/>
        </w:rPr>
        <w:t>Milliat</w:t>
      </w:r>
      <w:proofErr w:type="spellEnd"/>
      <w:r w:rsidRPr="002208B7">
        <w:rPr>
          <w:rFonts w:ascii="Montserrat" w:eastAsia="Times New Roman" w:hAnsi="Montserrat" w:cs="Times New Roman"/>
          <w:color w:val="000000"/>
          <w:lang w:eastAsia="fr-FR"/>
        </w:rPr>
        <w:t xml:space="preserve"> alla à la rencontre des sommeliers pour leur présenter sa première collection de jus de dégustation. Il avait pour envie d’offrir aux jus et nectars une place pertinente et intéressante dans l’offre non alcoolisée des belles tables. Depuis, la collection s’est agrandie et se découvre dans les plus grands restaurants du monde et auprès d’une clientèle de gourmets. Chaque création vient sublimer le fruit et offrir, à table, une expérience exceptionnelle dans chaque verre. </w:t>
      </w:r>
    </w:p>
    <w:p w14:paraId="07E27E3E" w14:textId="77777777" w:rsidR="002208B7" w:rsidRPr="002208B7" w:rsidRDefault="002208B7" w:rsidP="002208B7">
      <w:pPr>
        <w:spacing w:line="276" w:lineRule="auto"/>
        <w:rPr>
          <w:rFonts w:ascii="Times New Roman" w:eastAsia="Times New Roman" w:hAnsi="Times New Roman" w:cs="Times New Roman"/>
          <w:lang w:eastAsia="fr-FR"/>
        </w:rPr>
      </w:pPr>
    </w:p>
    <w:p w14:paraId="1711B504" w14:textId="77777777" w:rsidR="002208B7" w:rsidRPr="002208B7" w:rsidRDefault="002208B7" w:rsidP="002208B7">
      <w:pPr>
        <w:spacing w:line="276" w:lineRule="auto"/>
        <w:jc w:val="both"/>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Cette année il s’est penché sur un nouveau sujet liquide : le cidre. Sa volonté : apporter une réponse gastronomique à ce breuvage qui prend aujourd'hui une part belle sur les cartes de vins. Raconter la pomme à travers une autre histoire, maîtriser un savoir-faire traditionnel pour créer une vision moderne et gastronomique du cidre, tel est le nouveau défi de la maison Alain </w:t>
      </w:r>
      <w:proofErr w:type="spellStart"/>
      <w:r w:rsidRPr="002208B7">
        <w:rPr>
          <w:rFonts w:ascii="Montserrat" w:eastAsia="Times New Roman" w:hAnsi="Montserrat" w:cs="Times New Roman"/>
          <w:color w:val="000000"/>
          <w:lang w:eastAsia="fr-FR"/>
        </w:rPr>
        <w:t>Milliat</w:t>
      </w:r>
      <w:proofErr w:type="spellEnd"/>
      <w:r w:rsidRPr="002208B7">
        <w:rPr>
          <w:rFonts w:ascii="Montserrat" w:eastAsia="Times New Roman" w:hAnsi="Montserrat" w:cs="Times New Roman"/>
          <w:color w:val="000000"/>
          <w:lang w:eastAsia="fr-FR"/>
        </w:rPr>
        <w:t>. </w:t>
      </w:r>
    </w:p>
    <w:p w14:paraId="1D5A1F8A" w14:textId="77777777" w:rsidR="002208B7" w:rsidRPr="002208B7" w:rsidRDefault="002208B7" w:rsidP="002208B7">
      <w:pPr>
        <w:spacing w:after="240" w:line="276" w:lineRule="auto"/>
        <w:rPr>
          <w:rFonts w:ascii="Times New Roman" w:eastAsia="Times New Roman" w:hAnsi="Times New Roman" w:cs="Times New Roman"/>
          <w:lang w:eastAsia="fr-FR"/>
        </w:rPr>
      </w:pPr>
    </w:p>
    <w:p w14:paraId="2578B6BE" w14:textId="77777777" w:rsidR="002208B7" w:rsidRPr="002208B7" w:rsidRDefault="002208B7" w:rsidP="002208B7">
      <w:pPr>
        <w:spacing w:line="276" w:lineRule="auto"/>
        <w:jc w:val="both"/>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Il y a 25 ans, Alain </w:t>
      </w:r>
      <w:proofErr w:type="spellStart"/>
      <w:r w:rsidRPr="002208B7">
        <w:rPr>
          <w:rFonts w:ascii="Montserrat" w:eastAsia="Times New Roman" w:hAnsi="Montserrat" w:cs="Times New Roman"/>
          <w:color w:val="000000"/>
          <w:lang w:eastAsia="fr-FR"/>
        </w:rPr>
        <w:t>Milliat</w:t>
      </w:r>
      <w:proofErr w:type="spellEnd"/>
      <w:r w:rsidRPr="002208B7">
        <w:rPr>
          <w:rFonts w:ascii="Montserrat" w:eastAsia="Times New Roman" w:hAnsi="Montserrat" w:cs="Times New Roman"/>
          <w:color w:val="000000"/>
          <w:lang w:eastAsia="fr-FR"/>
        </w:rPr>
        <w:t xml:space="preserve"> créa le jus de dégustation. </w:t>
      </w:r>
    </w:p>
    <w:p w14:paraId="2307670D" w14:textId="77777777" w:rsidR="002208B7" w:rsidRPr="002208B7" w:rsidRDefault="002208B7" w:rsidP="002208B7">
      <w:pPr>
        <w:spacing w:line="276" w:lineRule="auto"/>
        <w:jc w:val="both"/>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Il écrit aujourd’hui une nouvelle page de l’offre liquide gastronomique avec sa vision du cidre et sa Cuvée </w:t>
      </w:r>
      <w:proofErr w:type="gramStart"/>
      <w:r w:rsidRPr="002208B7">
        <w:rPr>
          <w:rFonts w:ascii="Montserrat" w:eastAsia="Times New Roman" w:hAnsi="Montserrat" w:cs="Times New Roman"/>
          <w:color w:val="000000"/>
          <w:lang w:eastAsia="fr-FR"/>
        </w:rPr>
        <w:t>Juliette .</w:t>
      </w:r>
      <w:proofErr w:type="gramEnd"/>
      <w:r w:rsidRPr="002208B7">
        <w:rPr>
          <w:rFonts w:ascii="Montserrat" w:eastAsia="Times New Roman" w:hAnsi="Montserrat" w:cs="Times New Roman"/>
          <w:color w:val="000000"/>
          <w:lang w:eastAsia="fr-FR"/>
        </w:rPr>
        <w:t> </w:t>
      </w:r>
    </w:p>
    <w:p w14:paraId="6E0910E5" w14:textId="5B58B6C6" w:rsidR="002208B7" w:rsidRDefault="002208B7" w:rsidP="002208B7">
      <w:pPr>
        <w:spacing w:after="240"/>
        <w:rPr>
          <w:rFonts w:ascii="Times New Roman" w:eastAsia="Times New Roman" w:hAnsi="Times New Roman" w:cs="Times New Roman"/>
          <w:lang w:eastAsia="fr-FR"/>
        </w:rPr>
      </w:pPr>
    </w:p>
    <w:p w14:paraId="7568C33C" w14:textId="77777777" w:rsidR="002208B7" w:rsidRPr="002208B7" w:rsidRDefault="002208B7" w:rsidP="002208B7">
      <w:pPr>
        <w:spacing w:after="240"/>
        <w:rPr>
          <w:rFonts w:ascii="Times New Roman" w:eastAsia="Times New Roman" w:hAnsi="Times New Roman" w:cs="Times New Roman"/>
          <w:lang w:eastAsia="fr-FR"/>
        </w:rPr>
      </w:pPr>
    </w:p>
    <w:p w14:paraId="6CDA23B7" w14:textId="77777777" w:rsidR="002208B7" w:rsidRPr="002208B7" w:rsidRDefault="002208B7" w:rsidP="002208B7">
      <w:pPr>
        <w:jc w:val="center"/>
        <w:rPr>
          <w:rFonts w:ascii="Times New Roman" w:eastAsia="Times New Roman" w:hAnsi="Times New Roman" w:cs="Times New Roman"/>
          <w:sz w:val="28"/>
          <w:szCs w:val="28"/>
          <w:lang w:eastAsia="fr-FR"/>
        </w:rPr>
      </w:pPr>
      <w:r w:rsidRPr="002208B7">
        <w:rPr>
          <w:rFonts w:ascii="Montserrat" w:eastAsia="Times New Roman" w:hAnsi="Montserrat" w:cs="Times New Roman"/>
          <w:b/>
          <w:bCs/>
          <w:color w:val="000000"/>
          <w:sz w:val="28"/>
          <w:szCs w:val="28"/>
          <w:lang w:eastAsia="fr-FR"/>
        </w:rPr>
        <w:t>Cuvée Juliette </w:t>
      </w:r>
    </w:p>
    <w:p w14:paraId="07990D82" w14:textId="77777777" w:rsidR="002208B7" w:rsidRPr="002208B7" w:rsidRDefault="002208B7" w:rsidP="002208B7">
      <w:pPr>
        <w:jc w:val="center"/>
        <w:rPr>
          <w:rFonts w:ascii="Times New Roman" w:eastAsia="Times New Roman" w:hAnsi="Times New Roman" w:cs="Times New Roman"/>
          <w:sz w:val="28"/>
          <w:szCs w:val="28"/>
          <w:lang w:eastAsia="fr-FR"/>
        </w:rPr>
      </w:pPr>
      <w:r w:rsidRPr="002208B7">
        <w:rPr>
          <w:rFonts w:ascii="Montserrat" w:eastAsia="Times New Roman" w:hAnsi="Montserrat" w:cs="Times New Roman"/>
          <w:color w:val="000000"/>
          <w:sz w:val="28"/>
          <w:szCs w:val="28"/>
          <w:lang w:eastAsia="fr-FR"/>
        </w:rPr>
        <w:t>Cidre fermier, bio et sans sulfites</w:t>
      </w:r>
    </w:p>
    <w:p w14:paraId="15A7E89B" w14:textId="77777777" w:rsidR="002208B7" w:rsidRPr="002208B7" w:rsidRDefault="002208B7" w:rsidP="002208B7">
      <w:pPr>
        <w:jc w:val="center"/>
        <w:rPr>
          <w:rFonts w:ascii="Times New Roman" w:eastAsia="Times New Roman" w:hAnsi="Times New Roman" w:cs="Times New Roman"/>
          <w:sz w:val="28"/>
          <w:szCs w:val="28"/>
          <w:lang w:eastAsia="fr-FR"/>
        </w:rPr>
      </w:pPr>
      <w:r w:rsidRPr="002208B7">
        <w:rPr>
          <w:rFonts w:ascii="Montserrat" w:eastAsia="Times New Roman" w:hAnsi="Montserrat" w:cs="Times New Roman"/>
          <w:color w:val="000000"/>
          <w:sz w:val="28"/>
          <w:szCs w:val="28"/>
          <w:lang w:eastAsia="fr-FR"/>
        </w:rPr>
        <w:t>IGP Cidre de Normandie</w:t>
      </w:r>
    </w:p>
    <w:p w14:paraId="65933482" w14:textId="77777777" w:rsidR="002208B7" w:rsidRPr="002208B7" w:rsidRDefault="002208B7" w:rsidP="002208B7">
      <w:pPr>
        <w:jc w:val="center"/>
        <w:rPr>
          <w:rFonts w:ascii="Times New Roman" w:eastAsia="Times New Roman" w:hAnsi="Times New Roman" w:cs="Times New Roman"/>
          <w:sz w:val="28"/>
          <w:szCs w:val="28"/>
          <w:lang w:eastAsia="fr-FR"/>
        </w:rPr>
      </w:pPr>
      <w:r w:rsidRPr="002208B7">
        <w:rPr>
          <w:rFonts w:ascii="Montserrat" w:eastAsia="Times New Roman" w:hAnsi="Montserrat" w:cs="Times New Roman"/>
          <w:color w:val="000000"/>
          <w:sz w:val="28"/>
          <w:szCs w:val="28"/>
          <w:lang w:eastAsia="fr-FR"/>
        </w:rPr>
        <w:t>100% pur jus</w:t>
      </w:r>
    </w:p>
    <w:p w14:paraId="5B5253E3" w14:textId="77777777" w:rsidR="002208B7" w:rsidRPr="002208B7" w:rsidRDefault="002208B7" w:rsidP="002208B7">
      <w:pPr>
        <w:jc w:val="center"/>
        <w:rPr>
          <w:rFonts w:ascii="Times New Roman" w:eastAsia="Times New Roman" w:hAnsi="Times New Roman" w:cs="Times New Roman"/>
          <w:sz w:val="28"/>
          <w:szCs w:val="28"/>
          <w:lang w:eastAsia="fr-FR"/>
        </w:rPr>
      </w:pPr>
      <w:r w:rsidRPr="002208B7">
        <w:rPr>
          <w:rFonts w:ascii="Montserrat" w:eastAsia="Times New Roman" w:hAnsi="Montserrat" w:cs="Times New Roman"/>
          <w:color w:val="000000"/>
          <w:sz w:val="28"/>
          <w:szCs w:val="28"/>
          <w:lang w:eastAsia="fr-FR"/>
        </w:rPr>
        <w:t>Fermentation naturelle, sans pasteurisation </w:t>
      </w:r>
    </w:p>
    <w:p w14:paraId="0069248E" w14:textId="77777777" w:rsidR="002208B7" w:rsidRPr="002208B7" w:rsidRDefault="002208B7" w:rsidP="002208B7">
      <w:pPr>
        <w:jc w:val="center"/>
        <w:rPr>
          <w:rFonts w:ascii="Times New Roman" w:eastAsia="Times New Roman" w:hAnsi="Times New Roman" w:cs="Times New Roman"/>
          <w:sz w:val="28"/>
          <w:szCs w:val="28"/>
          <w:lang w:eastAsia="fr-FR"/>
        </w:rPr>
      </w:pPr>
      <w:r w:rsidRPr="002208B7">
        <w:rPr>
          <w:rFonts w:ascii="Montserrat" w:eastAsia="Times New Roman" w:hAnsi="Montserrat" w:cs="Times New Roman"/>
          <w:color w:val="000000"/>
          <w:sz w:val="28"/>
          <w:szCs w:val="28"/>
          <w:lang w:eastAsia="fr-FR"/>
        </w:rPr>
        <w:t>2 formats : demi-sec en 33cl et brut en 75cl</w:t>
      </w:r>
    </w:p>
    <w:p w14:paraId="5CABFD14" w14:textId="34C11D19" w:rsidR="002208B7" w:rsidRPr="002208B7" w:rsidRDefault="002208B7" w:rsidP="002208B7">
      <w:pPr>
        <w:spacing w:after="240"/>
        <w:rPr>
          <w:rFonts w:ascii="Times New Roman" w:eastAsia="Times New Roman" w:hAnsi="Times New Roman" w:cs="Times New Roman"/>
          <w:lang w:eastAsia="fr-FR"/>
        </w:rPr>
      </w:pPr>
      <w:r w:rsidRPr="002208B7">
        <w:rPr>
          <w:rFonts w:ascii="Times New Roman" w:eastAsia="Times New Roman" w:hAnsi="Times New Roman" w:cs="Times New Roman"/>
          <w:sz w:val="28"/>
          <w:szCs w:val="28"/>
          <w:lang w:eastAsia="fr-FR"/>
        </w:rPr>
        <w:br/>
      </w:r>
    </w:p>
    <w:p w14:paraId="4D18C986" w14:textId="4C68620A" w:rsidR="002208B7" w:rsidRPr="002208B7" w:rsidRDefault="002208B7" w:rsidP="002208B7">
      <w:pPr>
        <w:jc w:val="center"/>
        <w:rPr>
          <w:rFonts w:ascii="Times New Roman" w:eastAsia="Times New Roman" w:hAnsi="Times New Roman" w:cs="Times New Roman"/>
          <w:sz w:val="36"/>
          <w:szCs w:val="36"/>
          <w:lang w:eastAsia="fr-FR"/>
        </w:rPr>
      </w:pPr>
      <w:r w:rsidRPr="002208B7">
        <w:rPr>
          <w:rFonts w:ascii="Montserrat" w:eastAsia="Times New Roman" w:hAnsi="Montserrat" w:cs="Times New Roman"/>
          <w:b/>
          <w:bCs/>
          <w:color w:val="000000"/>
          <w:sz w:val="36"/>
          <w:szCs w:val="36"/>
          <w:lang w:eastAsia="fr-FR"/>
        </w:rPr>
        <w:lastRenderedPageBreak/>
        <w:t>CECI N’EST PAS UN JUS : </w:t>
      </w:r>
    </w:p>
    <w:p w14:paraId="4AF7F910" w14:textId="7DCF3425" w:rsidR="002208B7" w:rsidRPr="002208B7" w:rsidRDefault="002208B7" w:rsidP="002208B7">
      <w:pPr>
        <w:jc w:val="center"/>
        <w:rPr>
          <w:rFonts w:ascii="Times New Roman" w:eastAsia="Times New Roman" w:hAnsi="Times New Roman" w:cs="Times New Roman"/>
          <w:sz w:val="36"/>
          <w:szCs w:val="36"/>
          <w:lang w:eastAsia="fr-FR"/>
        </w:rPr>
      </w:pPr>
      <w:r w:rsidRPr="002208B7">
        <w:rPr>
          <w:rFonts w:ascii="Montserrat" w:eastAsia="Times New Roman" w:hAnsi="Montserrat" w:cs="Times New Roman"/>
          <w:b/>
          <w:bCs/>
          <w:color w:val="000000"/>
          <w:sz w:val="36"/>
          <w:szCs w:val="36"/>
          <w:lang w:eastAsia="fr-FR"/>
        </w:rPr>
        <w:t xml:space="preserve">Le cidre Cuvée Juliette par Alain </w:t>
      </w:r>
      <w:proofErr w:type="spellStart"/>
      <w:r w:rsidRPr="002208B7">
        <w:rPr>
          <w:rFonts w:ascii="Montserrat" w:eastAsia="Times New Roman" w:hAnsi="Montserrat" w:cs="Times New Roman"/>
          <w:b/>
          <w:bCs/>
          <w:color w:val="000000"/>
          <w:sz w:val="36"/>
          <w:szCs w:val="36"/>
          <w:lang w:eastAsia="fr-FR"/>
        </w:rPr>
        <w:t>Milliat</w:t>
      </w:r>
      <w:proofErr w:type="spellEnd"/>
      <w:r w:rsidRPr="002208B7">
        <w:rPr>
          <w:rFonts w:ascii="Montserrat" w:eastAsia="Times New Roman" w:hAnsi="Montserrat" w:cs="Times New Roman"/>
          <w:b/>
          <w:bCs/>
          <w:color w:val="000000"/>
          <w:sz w:val="36"/>
          <w:szCs w:val="36"/>
          <w:lang w:eastAsia="fr-FR"/>
        </w:rPr>
        <w:t> </w:t>
      </w:r>
    </w:p>
    <w:p w14:paraId="261ABD6C" w14:textId="456616F8" w:rsidR="002208B7" w:rsidRPr="002208B7" w:rsidRDefault="002208B7" w:rsidP="002208B7">
      <w:pPr>
        <w:jc w:val="center"/>
        <w:rPr>
          <w:rFonts w:ascii="Times New Roman" w:eastAsia="Times New Roman" w:hAnsi="Times New Roman" w:cs="Times New Roman"/>
          <w:sz w:val="36"/>
          <w:szCs w:val="36"/>
          <w:lang w:eastAsia="fr-FR"/>
        </w:rPr>
      </w:pPr>
      <w:r w:rsidRPr="002208B7">
        <w:rPr>
          <w:rFonts w:ascii="Montserrat" w:eastAsia="Times New Roman" w:hAnsi="Montserrat" w:cs="Times New Roman"/>
          <w:b/>
          <w:bCs/>
          <w:color w:val="000000"/>
          <w:sz w:val="36"/>
          <w:szCs w:val="36"/>
          <w:lang w:eastAsia="fr-FR"/>
        </w:rPr>
        <w:t>Deux</w:t>
      </w:r>
      <w:r w:rsidRPr="002208B7">
        <w:rPr>
          <w:rFonts w:ascii="Montserrat" w:eastAsia="Times New Roman" w:hAnsi="Montserrat" w:cs="Times New Roman"/>
          <w:b/>
          <w:bCs/>
          <w:color w:val="000000"/>
          <w:sz w:val="36"/>
          <w:szCs w:val="36"/>
          <w:lang w:eastAsia="fr-FR"/>
        </w:rPr>
        <w:t xml:space="preserve"> formats, deux visions du cidre </w:t>
      </w:r>
    </w:p>
    <w:p w14:paraId="6AE18D35" w14:textId="6F861960" w:rsidR="002208B7" w:rsidRDefault="002208B7" w:rsidP="002208B7">
      <w:pPr>
        <w:rPr>
          <w:rFonts w:ascii="Times New Roman" w:eastAsia="Times New Roman" w:hAnsi="Times New Roman" w:cs="Times New Roman"/>
          <w:lang w:eastAsia="fr-FR"/>
        </w:rPr>
      </w:pPr>
    </w:p>
    <w:p w14:paraId="06887B27" w14:textId="77777777" w:rsidR="002208B7" w:rsidRPr="002208B7" w:rsidRDefault="002208B7" w:rsidP="002208B7">
      <w:pPr>
        <w:rPr>
          <w:rFonts w:ascii="Times New Roman" w:eastAsia="Times New Roman" w:hAnsi="Times New Roman" w:cs="Times New Roman"/>
          <w:lang w:eastAsia="fr-FR"/>
        </w:rPr>
      </w:pPr>
    </w:p>
    <w:p w14:paraId="69F31433" w14:textId="0E6512FC"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i/>
          <w:iCs/>
          <w:color w:val="000000"/>
          <w:lang w:eastAsia="fr-FR"/>
        </w:rPr>
        <w:t>Depuis 25 ans, nous interprétons la pomme sous différentes expressions : </w:t>
      </w:r>
    </w:p>
    <w:p w14:paraId="2D5AE2BD" w14:textId="77777777" w:rsidR="002208B7" w:rsidRPr="002208B7" w:rsidRDefault="002208B7" w:rsidP="002208B7">
      <w:pPr>
        <w:jc w:val="center"/>
        <w:rPr>
          <w:rFonts w:ascii="Times New Roman" w:eastAsia="Times New Roman" w:hAnsi="Times New Roman" w:cs="Times New Roman"/>
          <w:lang w:eastAsia="fr-FR"/>
        </w:rPr>
      </w:pPr>
      <w:proofErr w:type="gramStart"/>
      <w:r w:rsidRPr="002208B7">
        <w:rPr>
          <w:rFonts w:ascii="Montserrat" w:eastAsia="Times New Roman" w:hAnsi="Montserrat" w:cs="Times New Roman"/>
          <w:i/>
          <w:iCs/>
          <w:color w:val="000000"/>
          <w:lang w:eastAsia="fr-FR"/>
        </w:rPr>
        <w:t>jus</w:t>
      </w:r>
      <w:proofErr w:type="gramEnd"/>
      <w:r w:rsidRPr="002208B7">
        <w:rPr>
          <w:rFonts w:ascii="Montserrat" w:eastAsia="Times New Roman" w:hAnsi="Montserrat" w:cs="Times New Roman"/>
          <w:i/>
          <w:iCs/>
          <w:color w:val="000000"/>
          <w:lang w:eastAsia="fr-FR"/>
        </w:rPr>
        <w:t>, infusion, pétillante. </w:t>
      </w:r>
    </w:p>
    <w:p w14:paraId="12B929F4"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w:t>
      </w:r>
    </w:p>
    <w:p w14:paraId="648B3F71" w14:textId="0D8A585D"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Cette année, nous nous sommes </w:t>
      </w:r>
      <w:proofErr w:type="gramStart"/>
      <w:r w:rsidRPr="002208B7">
        <w:rPr>
          <w:rFonts w:ascii="Montserrat" w:eastAsia="Times New Roman" w:hAnsi="Montserrat" w:cs="Times New Roman"/>
          <w:color w:val="000000"/>
          <w:lang w:eastAsia="fr-FR"/>
        </w:rPr>
        <w:t>lancé</w:t>
      </w:r>
      <w:r>
        <w:rPr>
          <w:rFonts w:ascii="Montserrat" w:eastAsia="Times New Roman" w:hAnsi="Montserrat" w:cs="Times New Roman"/>
          <w:color w:val="000000"/>
          <w:lang w:eastAsia="fr-FR"/>
        </w:rPr>
        <w:t>s</w:t>
      </w:r>
      <w:proofErr w:type="gramEnd"/>
      <w:r w:rsidRPr="002208B7">
        <w:rPr>
          <w:rFonts w:ascii="Montserrat" w:eastAsia="Times New Roman" w:hAnsi="Montserrat" w:cs="Times New Roman"/>
          <w:color w:val="000000"/>
          <w:lang w:eastAsia="fr-FR"/>
        </w:rPr>
        <w:t xml:space="preserve"> un nouveau défi de création : le cidre.</w:t>
      </w:r>
    </w:p>
    <w:p w14:paraId="4D0DCF08" w14:textId="132E9721" w:rsidR="002208B7" w:rsidRPr="002208B7" w:rsidRDefault="002208B7" w:rsidP="002208B7">
      <w:pPr>
        <w:rPr>
          <w:rFonts w:ascii="Times New Roman" w:eastAsia="Times New Roman" w:hAnsi="Times New Roman" w:cs="Times New Roman"/>
          <w:lang w:eastAsia="fr-FR"/>
        </w:rPr>
      </w:pPr>
    </w:p>
    <w:p w14:paraId="25CC3ED9" w14:textId="4EDDFFBC"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La pomme a toujours été au cœur de la Maison Alain </w:t>
      </w:r>
      <w:proofErr w:type="spellStart"/>
      <w:r w:rsidRPr="002208B7">
        <w:rPr>
          <w:rFonts w:ascii="Montserrat" w:eastAsia="Times New Roman" w:hAnsi="Montserrat" w:cs="Times New Roman"/>
          <w:color w:val="000000"/>
          <w:lang w:eastAsia="fr-FR"/>
        </w:rPr>
        <w:t>Milliat</w:t>
      </w:r>
      <w:proofErr w:type="spellEnd"/>
      <w:r w:rsidRPr="002208B7">
        <w:rPr>
          <w:rFonts w:ascii="Montserrat" w:eastAsia="Times New Roman" w:hAnsi="Montserrat" w:cs="Times New Roman"/>
          <w:color w:val="000000"/>
          <w:lang w:eastAsia="fr-FR"/>
        </w:rPr>
        <w:t>. Des vergers familiaux au premier jus iconique, cette catégorie est riche de textures et d’arômes.</w:t>
      </w:r>
    </w:p>
    <w:p w14:paraId="2793D59D" w14:textId="321516A7"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w:t>
      </w:r>
    </w:p>
    <w:p w14:paraId="6D76A626" w14:textId="4904377A"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Comme toujours avec Alain </w:t>
      </w:r>
      <w:proofErr w:type="spellStart"/>
      <w:r w:rsidRPr="002208B7">
        <w:rPr>
          <w:rFonts w:ascii="Montserrat" w:eastAsia="Times New Roman" w:hAnsi="Montserrat" w:cs="Times New Roman"/>
          <w:color w:val="000000"/>
          <w:lang w:eastAsia="fr-FR"/>
        </w:rPr>
        <w:t>Milliat</w:t>
      </w:r>
      <w:proofErr w:type="spellEnd"/>
      <w:r w:rsidRPr="002208B7">
        <w:rPr>
          <w:rFonts w:ascii="Montserrat" w:eastAsia="Times New Roman" w:hAnsi="Montserrat" w:cs="Times New Roman"/>
          <w:color w:val="000000"/>
          <w:lang w:eastAsia="fr-FR"/>
        </w:rPr>
        <w:t>, tout commença par une rencontre. </w:t>
      </w:r>
    </w:p>
    <w:p w14:paraId="7BD0EFE5" w14:textId="05CBBC0C" w:rsidR="002208B7" w:rsidRPr="002208B7" w:rsidRDefault="002208B7" w:rsidP="002208B7">
      <w:pPr>
        <w:rPr>
          <w:rFonts w:ascii="Times New Roman" w:eastAsia="Times New Roman" w:hAnsi="Times New Roman" w:cs="Times New Roman"/>
          <w:lang w:eastAsia="fr-FR"/>
        </w:rPr>
      </w:pPr>
    </w:p>
    <w:p w14:paraId="19901A35" w14:textId="1D495488" w:rsidR="002208B7" w:rsidRPr="002208B7" w:rsidRDefault="002208B7" w:rsidP="002208B7">
      <w:pPr>
        <w:spacing w:line="276" w:lineRule="auto"/>
        <w:rPr>
          <w:rFonts w:ascii="Times New Roman" w:eastAsia="Times New Roman" w:hAnsi="Times New Roman" w:cs="Times New Roman"/>
          <w:lang w:eastAsia="fr-FR"/>
        </w:rPr>
      </w:pPr>
      <w:r w:rsidRPr="002208B7">
        <w:rPr>
          <w:rFonts w:ascii="Times New Roman" w:eastAsia="Times New Roman" w:hAnsi="Times New Roman" w:cs="Times New Roman"/>
          <w:noProof/>
          <w:bdr w:val="none" w:sz="0" w:space="0" w:color="auto" w:frame="1"/>
          <w:lang w:eastAsia="fr-FR"/>
        </w:rPr>
        <w:drawing>
          <wp:anchor distT="0" distB="0" distL="114300" distR="114300" simplePos="0" relativeHeight="251658240" behindDoc="0" locked="0" layoutInCell="1" allowOverlap="1" wp14:anchorId="335CC836" wp14:editId="0B79D034">
            <wp:simplePos x="0" y="0"/>
            <wp:positionH relativeFrom="margin">
              <wp:posOffset>4445</wp:posOffset>
            </wp:positionH>
            <wp:positionV relativeFrom="margin">
              <wp:posOffset>3420745</wp:posOffset>
            </wp:positionV>
            <wp:extent cx="2129790" cy="3059430"/>
            <wp:effectExtent l="0" t="0" r="3810" b="1270"/>
            <wp:wrapSquare wrapText="bothSides"/>
            <wp:docPr id="2" name="Image 2" descr="Une image contenant bouteille, intérieur, alimentation, bois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bouteille, intérieur, alimentation, boisson&#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9790" cy="305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8B7">
        <w:rPr>
          <w:rFonts w:ascii="Montserrat" w:eastAsia="Times New Roman" w:hAnsi="Montserrat" w:cs="Times New Roman"/>
          <w:color w:val="000000"/>
          <w:lang w:eastAsia="fr-FR"/>
        </w:rPr>
        <w:t>Avec un producteur, avec une terre, avec un fruit. </w:t>
      </w:r>
    </w:p>
    <w:p w14:paraId="484A1A07" w14:textId="33D48277" w:rsidR="002208B7" w:rsidRPr="002208B7" w:rsidRDefault="002208B7" w:rsidP="002208B7">
      <w:pPr>
        <w:spacing w:line="276" w:lineRule="auto"/>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C’est en Normandie qu’Alain a découvert un jeune producteur avec une vision commune du verger, du fruit mais aussi de l’engagement pour le choix intransigeant d’un produit propre.</w:t>
      </w:r>
    </w:p>
    <w:p w14:paraId="5DD54FEA" w14:textId="73A1B27D" w:rsidR="002208B7" w:rsidRPr="002208B7" w:rsidRDefault="002208B7" w:rsidP="002208B7">
      <w:pPr>
        <w:spacing w:line="276" w:lineRule="auto"/>
        <w:rPr>
          <w:rFonts w:ascii="Times New Roman" w:eastAsia="Times New Roman" w:hAnsi="Times New Roman" w:cs="Times New Roman"/>
          <w:lang w:eastAsia="fr-FR"/>
        </w:rPr>
      </w:pPr>
      <w:r w:rsidRPr="002208B7">
        <w:rPr>
          <w:rFonts w:ascii="Times New Roman" w:eastAsia="Times New Roman" w:hAnsi="Times New Roman" w:cs="Times New Roman"/>
          <w:lang w:eastAsia="fr-FR"/>
        </w:rPr>
        <w:br/>
      </w:r>
      <w:r w:rsidRPr="002208B7">
        <w:rPr>
          <w:rFonts w:ascii="Times New Roman" w:eastAsia="Times New Roman" w:hAnsi="Times New Roman" w:cs="Times New Roman"/>
          <w:bdr w:val="none" w:sz="0" w:space="0" w:color="auto" w:frame="1"/>
          <w:lang w:eastAsia="fr-FR"/>
        </w:rPr>
        <w:fldChar w:fldCharType="begin"/>
      </w:r>
      <w:r w:rsidRPr="002208B7">
        <w:rPr>
          <w:rFonts w:ascii="Times New Roman" w:eastAsia="Times New Roman" w:hAnsi="Times New Roman" w:cs="Times New Roman"/>
          <w:bdr w:val="none" w:sz="0" w:space="0" w:color="auto" w:frame="1"/>
          <w:lang w:eastAsia="fr-FR"/>
        </w:rPr>
        <w:instrText xml:space="preserve"> INCLUDEPICTURE "https://lh5.googleusercontent.com/WKCHlgQRI5bzSDTCIRyiYGBnmHXPCmOo572834COHwg3rulcv6iSDMo4zaU5mf1E3tUGMQ9nRC05RpusliX3fBJBN4I-_NhgV5d0Q2aCNvllhpRABDlyjClUivfwp1UHkAHNzaP6u0VCIsM1YRoexbuLEGb8ZNS9SnvWvgQWT_G6AfceN6rU3Dl4CArdkw" \* MERGEFORMATINET </w:instrText>
      </w:r>
      <w:r w:rsidRPr="002208B7">
        <w:rPr>
          <w:rFonts w:ascii="Times New Roman" w:eastAsia="Times New Roman" w:hAnsi="Times New Roman" w:cs="Times New Roman"/>
          <w:bdr w:val="none" w:sz="0" w:space="0" w:color="auto" w:frame="1"/>
          <w:lang w:eastAsia="fr-FR"/>
        </w:rPr>
        <w:fldChar w:fldCharType="separate"/>
      </w:r>
      <w:r w:rsidRPr="002208B7">
        <w:rPr>
          <w:rFonts w:ascii="Times New Roman" w:eastAsia="Times New Roman" w:hAnsi="Times New Roman" w:cs="Times New Roman"/>
          <w:bdr w:val="none" w:sz="0" w:space="0" w:color="auto" w:frame="1"/>
          <w:lang w:eastAsia="fr-FR"/>
        </w:rPr>
        <w:fldChar w:fldCharType="end"/>
      </w:r>
    </w:p>
    <w:p w14:paraId="5B67A7E3" w14:textId="77777777" w:rsidR="002208B7" w:rsidRPr="002208B7" w:rsidRDefault="002208B7" w:rsidP="002208B7">
      <w:pPr>
        <w:spacing w:line="276" w:lineRule="auto"/>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Des pommes issues de son verger biologique (depuis 1967), Alain y a trouvé le goût de l’inédit. Travailler les mêmes notes aromatiques du fruit pour créer une </w:t>
      </w:r>
      <w:proofErr w:type="gramStart"/>
      <w:r w:rsidRPr="002208B7">
        <w:rPr>
          <w:rFonts w:ascii="Montserrat" w:eastAsia="Times New Roman" w:hAnsi="Montserrat" w:cs="Times New Roman"/>
          <w:color w:val="000000"/>
          <w:lang w:eastAsia="fr-FR"/>
        </w:rPr>
        <w:t>toute</w:t>
      </w:r>
      <w:proofErr w:type="gramEnd"/>
      <w:r w:rsidRPr="002208B7">
        <w:rPr>
          <w:rFonts w:ascii="Montserrat" w:eastAsia="Times New Roman" w:hAnsi="Montserrat" w:cs="Times New Roman"/>
          <w:color w:val="000000"/>
          <w:lang w:eastAsia="fr-FR"/>
        </w:rPr>
        <w:t xml:space="preserve"> autre partition : son premier cidre. </w:t>
      </w:r>
    </w:p>
    <w:p w14:paraId="32A08E2D" w14:textId="77777777" w:rsidR="002208B7" w:rsidRPr="002208B7" w:rsidRDefault="002208B7" w:rsidP="002208B7">
      <w:pPr>
        <w:rPr>
          <w:rFonts w:ascii="Times New Roman" w:eastAsia="Times New Roman" w:hAnsi="Times New Roman" w:cs="Times New Roman"/>
          <w:lang w:eastAsia="fr-FR"/>
        </w:rPr>
      </w:pPr>
    </w:p>
    <w:p w14:paraId="15089540" w14:textId="77777777" w:rsidR="002208B7" w:rsidRDefault="002208B7" w:rsidP="002208B7">
      <w:pPr>
        <w:rPr>
          <w:rFonts w:ascii="Montserrat" w:eastAsia="Times New Roman" w:hAnsi="Montserrat" w:cs="Times New Roman"/>
          <w:color w:val="000000"/>
          <w:lang w:eastAsia="fr-FR"/>
        </w:rPr>
      </w:pPr>
    </w:p>
    <w:p w14:paraId="547B1E9A" w14:textId="5171C7BE"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Les pommes sélectionnées dans les variétés douces amères et acidulées ont été pressées en octobre dernier, laissant cours à la fermentation naturelle puis à l’assemblage. </w:t>
      </w:r>
    </w:p>
    <w:p w14:paraId="1251D403" w14:textId="77777777" w:rsidR="002208B7" w:rsidRPr="002208B7" w:rsidRDefault="002208B7" w:rsidP="002208B7">
      <w:pPr>
        <w:rPr>
          <w:rFonts w:ascii="Times New Roman" w:eastAsia="Times New Roman" w:hAnsi="Times New Roman" w:cs="Times New Roman"/>
          <w:lang w:eastAsia="fr-FR"/>
        </w:rPr>
      </w:pPr>
    </w:p>
    <w:p w14:paraId="683F374D" w14:textId="77777777"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En juillet dernier, Alain </w:t>
      </w:r>
      <w:proofErr w:type="spellStart"/>
      <w:r w:rsidRPr="002208B7">
        <w:rPr>
          <w:rFonts w:ascii="Montserrat" w:eastAsia="Times New Roman" w:hAnsi="Montserrat" w:cs="Times New Roman"/>
          <w:color w:val="000000"/>
          <w:lang w:eastAsia="fr-FR"/>
        </w:rPr>
        <w:t>Milliat</w:t>
      </w:r>
      <w:proofErr w:type="spellEnd"/>
      <w:r w:rsidRPr="002208B7">
        <w:rPr>
          <w:rFonts w:ascii="Montserrat" w:eastAsia="Times New Roman" w:hAnsi="Montserrat" w:cs="Times New Roman"/>
          <w:color w:val="000000"/>
          <w:lang w:eastAsia="fr-FR"/>
        </w:rPr>
        <w:t xml:space="preserve"> partageait la première Cuvée Juliette, cidre demi-sec présentée au format individuel de 33 cl.</w:t>
      </w:r>
    </w:p>
    <w:p w14:paraId="5C39785C" w14:textId="77777777"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Ce cidre révèle une attaque vive, des notes fruitées et végétales et une élégante amertume. Il est parfait à l’apéritif et en rafraîchissement ou en accompagnement de mets sucrés.</w:t>
      </w:r>
    </w:p>
    <w:p w14:paraId="23CB5723" w14:textId="77777777" w:rsidR="002208B7" w:rsidRPr="002208B7" w:rsidRDefault="002208B7" w:rsidP="002208B7">
      <w:pPr>
        <w:spacing w:after="240"/>
        <w:rPr>
          <w:rFonts w:ascii="Times New Roman" w:eastAsia="Times New Roman" w:hAnsi="Times New Roman" w:cs="Times New Roman"/>
          <w:lang w:eastAsia="fr-FR"/>
        </w:rPr>
      </w:pPr>
    </w:p>
    <w:p w14:paraId="4ADA9AE7" w14:textId="77777777"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b/>
          <w:bCs/>
          <w:color w:val="000000"/>
          <w:lang w:eastAsia="fr-FR"/>
        </w:rPr>
        <w:lastRenderedPageBreak/>
        <w:t>Pour la chandeleur, il présente la Cuvée Juliette version Brute. </w:t>
      </w:r>
    </w:p>
    <w:p w14:paraId="3F756ACE" w14:textId="77777777" w:rsidR="002208B7" w:rsidRPr="002208B7" w:rsidRDefault="002208B7" w:rsidP="002208B7">
      <w:pPr>
        <w:rPr>
          <w:rFonts w:ascii="Times New Roman" w:eastAsia="Times New Roman" w:hAnsi="Times New Roman" w:cs="Times New Roman"/>
          <w:lang w:eastAsia="fr-FR"/>
        </w:rPr>
      </w:pPr>
    </w:p>
    <w:p w14:paraId="168F4757" w14:textId="77777777" w:rsidR="002208B7" w:rsidRPr="002208B7" w:rsidRDefault="002208B7" w:rsidP="002208B7">
      <w:pP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Entre sa prise de mousse naturelle et son vieillissement, ce cidre surprend par ses notes subtiles de fruits et son amertume affirmée. Il trouvera sa place à table avec des accords originaux, aux côtés des viandes ou même de certains fromages. </w:t>
      </w:r>
    </w:p>
    <w:p w14:paraId="11B09AAB" w14:textId="77777777" w:rsidR="002208B7" w:rsidRPr="002208B7" w:rsidRDefault="002208B7" w:rsidP="002208B7">
      <w:pPr>
        <w:rPr>
          <w:rFonts w:ascii="Times New Roman" w:eastAsia="Times New Roman" w:hAnsi="Times New Roman" w:cs="Times New Roman"/>
          <w:lang w:eastAsia="fr-FR"/>
        </w:rPr>
      </w:pPr>
    </w:p>
    <w:p w14:paraId="3F2A3F3A"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b/>
          <w:bCs/>
          <w:color w:val="000000"/>
          <w:lang w:eastAsia="fr-FR"/>
        </w:rPr>
        <w:t>Cuvée Juliette </w:t>
      </w:r>
    </w:p>
    <w:p w14:paraId="52C87B3F"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Cidre fermier, bio et sans sulfites</w:t>
      </w:r>
    </w:p>
    <w:p w14:paraId="702CFE4B"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IGP Cidre de Normandie</w:t>
      </w:r>
    </w:p>
    <w:p w14:paraId="09247E5B"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100% pur jus</w:t>
      </w:r>
    </w:p>
    <w:p w14:paraId="58102D51"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Fermentation naturelle, sans pasteurisation </w:t>
      </w:r>
    </w:p>
    <w:p w14:paraId="7FA76878" w14:textId="77777777" w:rsidR="002208B7" w:rsidRPr="002208B7" w:rsidRDefault="002208B7" w:rsidP="002208B7">
      <w:pPr>
        <w:spacing w:after="240"/>
        <w:rPr>
          <w:rFonts w:ascii="Times New Roman" w:eastAsia="Times New Roman" w:hAnsi="Times New Roman" w:cs="Times New Roman"/>
          <w:lang w:eastAsia="fr-FR"/>
        </w:rPr>
      </w:pPr>
    </w:p>
    <w:p w14:paraId="545FC0F3" w14:textId="42E95B91"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bdr w:val="none" w:sz="0" w:space="0" w:color="auto" w:frame="1"/>
          <w:lang w:eastAsia="fr-FR"/>
        </w:rPr>
        <w:fldChar w:fldCharType="begin"/>
      </w:r>
      <w:r w:rsidRPr="002208B7">
        <w:rPr>
          <w:rFonts w:ascii="Montserrat" w:eastAsia="Times New Roman" w:hAnsi="Montserrat" w:cs="Times New Roman"/>
          <w:color w:val="000000"/>
          <w:bdr w:val="none" w:sz="0" w:space="0" w:color="auto" w:frame="1"/>
          <w:lang w:eastAsia="fr-FR"/>
        </w:rPr>
        <w:instrText xml:space="preserve"> INCLUDEPICTURE "https://lh5.googleusercontent.com/zjnQxUuJZQWlT30e1a62bHGkkZ2RQHQeAoZY2muI1aYdEjDuPabR-MAVftJZQA6XBJdqUaH9_9mUqxp6nGdG24AaSf3rDmedzTzTdJcpR2_S9jwSBBoeAg2siJruyQ8tx2lR8tC4nLItcFb2M5O5TTPmJXkbE-AikHPXMQ3Z4GHnFFC-2-wnV0HR92l4bQ" \* MERGEFORMATINET </w:instrText>
      </w:r>
      <w:r w:rsidRPr="002208B7">
        <w:rPr>
          <w:rFonts w:ascii="Montserrat" w:eastAsia="Times New Roman" w:hAnsi="Montserrat" w:cs="Times New Roman"/>
          <w:color w:val="000000"/>
          <w:bdr w:val="none" w:sz="0" w:space="0" w:color="auto" w:frame="1"/>
          <w:lang w:eastAsia="fr-FR"/>
        </w:rPr>
        <w:fldChar w:fldCharType="separate"/>
      </w:r>
      <w:r w:rsidRPr="002208B7">
        <w:rPr>
          <w:rFonts w:ascii="Montserrat" w:eastAsia="Times New Roman" w:hAnsi="Montserrat" w:cs="Times New Roman"/>
          <w:noProof/>
          <w:color w:val="000000"/>
          <w:bdr w:val="none" w:sz="0" w:space="0" w:color="auto" w:frame="1"/>
          <w:lang w:eastAsia="fr-FR"/>
        </w:rPr>
        <w:drawing>
          <wp:inline distT="0" distB="0" distL="0" distR="0" wp14:anchorId="09797EDC" wp14:editId="63AEC5DB">
            <wp:extent cx="5760720" cy="5244465"/>
            <wp:effectExtent l="0" t="0" r="5080" b="635"/>
            <wp:docPr id="1" name="Image 1" descr="Une image contenant texte, boisson, alimentation, alco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boisson, alimentation, alcool&#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244465"/>
                    </a:xfrm>
                    <a:prstGeom prst="rect">
                      <a:avLst/>
                    </a:prstGeom>
                    <a:noFill/>
                    <a:ln>
                      <a:noFill/>
                    </a:ln>
                  </pic:spPr>
                </pic:pic>
              </a:graphicData>
            </a:graphic>
          </wp:inline>
        </w:drawing>
      </w:r>
      <w:r w:rsidRPr="002208B7">
        <w:rPr>
          <w:rFonts w:ascii="Montserrat" w:eastAsia="Times New Roman" w:hAnsi="Montserrat" w:cs="Times New Roman"/>
          <w:color w:val="000000"/>
          <w:bdr w:val="none" w:sz="0" w:space="0" w:color="auto" w:frame="1"/>
          <w:lang w:eastAsia="fr-FR"/>
        </w:rPr>
        <w:fldChar w:fldCharType="end"/>
      </w:r>
    </w:p>
    <w:p w14:paraId="7879FFC4" w14:textId="77777777" w:rsidR="002208B7" w:rsidRPr="002208B7" w:rsidRDefault="002208B7" w:rsidP="002208B7">
      <w:pPr>
        <w:rPr>
          <w:rFonts w:ascii="Times New Roman" w:eastAsia="Times New Roman" w:hAnsi="Times New Roman" w:cs="Times New Roman"/>
          <w:lang w:eastAsia="fr-FR"/>
        </w:rPr>
      </w:pPr>
    </w:p>
    <w:p w14:paraId="57D1A560" w14:textId="77777777" w:rsidR="002208B7" w:rsidRDefault="002208B7" w:rsidP="002208B7">
      <w:pPr>
        <w:jc w:val="center"/>
        <w:rPr>
          <w:rFonts w:ascii="Montserrat" w:eastAsia="Times New Roman" w:hAnsi="Montserrat" w:cs="Times New Roman"/>
          <w:color w:val="000000"/>
          <w:lang w:eastAsia="fr-FR"/>
        </w:rPr>
      </w:pPr>
    </w:p>
    <w:p w14:paraId="7B560C11" w14:textId="0F6CB111"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Alain se tient disponible pour vous raconter cette belle rencontre.</w:t>
      </w:r>
    </w:p>
    <w:p w14:paraId="2F19F0C5" w14:textId="20C249AA" w:rsidR="002208B7" w:rsidRDefault="002208B7" w:rsidP="002208B7">
      <w:pPr>
        <w:spacing w:after="240"/>
        <w:rPr>
          <w:rFonts w:ascii="Times New Roman" w:eastAsia="Times New Roman" w:hAnsi="Times New Roman" w:cs="Times New Roman"/>
          <w:lang w:eastAsia="fr-FR"/>
        </w:rPr>
      </w:pPr>
    </w:p>
    <w:p w14:paraId="5890C6EA" w14:textId="452BD5C6" w:rsidR="002208B7" w:rsidRDefault="002208B7" w:rsidP="002208B7">
      <w:pPr>
        <w:spacing w:after="240"/>
        <w:rPr>
          <w:rFonts w:ascii="Times New Roman" w:eastAsia="Times New Roman" w:hAnsi="Times New Roman" w:cs="Times New Roman"/>
          <w:lang w:eastAsia="fr-FR"/>
        </w:rPr>
      </w:pPr>
    </w:p>
    <w:p w14:paraId="3DB4F3CF" w14:textId="7E505ABB" w:rsidR="002208B7" w:rsidRDefault="002208B7" w:rsidP="002208B7">
      <w:pPr>
        <w:spacing w:after="240"/>
        <w:rPr>
          <w:rFonts w:ascii="Times New Roman" w:eastAsia="Times New Roman" w:hAnsi="Times New Roman" w:cs="Times New Roman"/>
          <w:lang w:eastAsia="fr-FR"/>
        </w:rPr>
      </w:pPr>
    </w:p>
    <w:p w14:paraId="6BB5BF1A" w14:textId="042A2F04" w:rsidR="002208B7" w:rsidRDefault="002208B7" w:rsidP="002208B7">
      <w:pPr>
        <w:spacing w:after="240"/>
        <w:rPr>
          <w:rFonts w:ascii="Times New Roman" w:eastAsia="Times New Roman" w:hAnsi="Times New Roman" w:cs="Times New Roman"/>
          <w:lang w:eastAsia="fr-FR"/>
        </w:rPr>
      </w:pPr>
    </w:p>
    <w:p w14:paraId="615A5F7A" w14:textId="5FA1FCCA" w:rsidR="002208B7" w:rsidRPr="002208B7" w:rsidRDefault="002208B7" w:rsidP="002208B7">
      <w:pPr>
        <w:spacing w:after="240"/>
        <w:rPr>
          <w:rFonts w:ascii="Times New Roman" w:eastAsia="Times New Roman" w:hAnsi="Times New Roman" w:cs="Times New Roman"/>
          <w:lang w:eastAsia="fr-FR"/>
        </w:rPr>
      </w:pPr>
    </w:p>
    <w:p w14:paraId="11369481" w14:textId="77777777" w:rsidR="002208B7" w:rsidRPr="002208B7" w:rsidRDefault="002208B7" w:rsidP="002208B7">
      <w:pPr>
        <w:jc w:val="center"/>
        <w:rPr>
          <w:rFonts w:ascii="Times New Roman" w:eastAsia="Times New Roman" w:hAnsi="Times New Roman" w:cs="Times New Roman"/>
          <w:lang w:eastAsia="fr-FR"/>
        </w:rPr>
      </w:pPr>
      <w:r w:rsidRPr="002208B7">
        <w:rPr>
          <w:rFonts w:ascii="Times New Roman" w:eastAsia="Times New Roman" w:hAnsi="Times New Roman" w:cs="Times New Roman"/>
          <w:lang w:eastAsia="fr-FR"/>
        </w:rPr>
        <w:fldChar w:fldCharType="begin"/>
      </w:r>
      <w:r w:rsidRPr="002208B7">
        <w:rPr>
          <w:rFonts w:ascii="Times New Roman" w:eastAsia="Times New Roman" w:hAnsi="Times New Roman" w:cs="Times New Roman"/>
          <w:lang w:eastAsia="fr-FR"/>
        </w:rPr>
        <w:instrText xml:space="preserve"> HYPERLINK "https://alain-milliat.com/" </w:instrText>
      </w:r>
      <w:r w:rsidRPr="002208B7">
        <w:rPr>
          <w:rFonts w:ascii="Times New Roman" w:eastAsia="Times New Roman" w:hAnsi="Times New Roman" w:cs="Times New Roman"/>
          <w:lang w:eastAsia="fr-FR"/>
        </w:rPr>
        <w:fldChar w:fldCharType="separate"/>
      </w:r>
      <w:r w:rsidRPr="002208B7">
        <w:rPr>
          <w:rFonts w:ascii="Montserrat" w:eastAsia="Times New Roman" w:hAnsi="Montserrat" w:cs="Times New Roman"/>
          <w:b/>
          <w:bCs/>
          <w:color w:val="000000"/>
          <w:u w:val="single"/>
          <w:lang w:eastAsia="fr-FR"/>
        </w:rPr>
        <w:t>ALAIN MILLIAT </w:t>
      </w:r>
      <w:r w:rsidRPr="002208B7">
        <w:rPr>
          <w:rFonts w:ascii="Times New Roman" w:eastAsia="Times New Roman" w:hAnsi="Times New Roman" w:cs="Times New Roman"/>
          <w:lang w:eastAsia="fr-FR"/>
        </w:rPr>
        <w:fldChar w:fldCharType="end"/>
      </w:r>
    </w:p>
    <w:p w14:paraId="75EBD1A8"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 xml:space="preserve">Contact presse Alain </w:t>
      </w:r>
      <w:proofErr w:type="spellStart"/>
      <w:r w:rsidRPr="002208B7">
        <w:rPr>
          <w:rFonts w:ascii="Montserrat" w:eastAsia="Times New Roman" w:hAnsi="Montserrat" w:cs="Times New Roman"/>
          <w:color w:val="000000"/>
          <w:lang w:eastAsia="fr-FR"/>
        </w:rPr>
        <w:t>Milliat</w:t>
      </w:r>
      <w:proofErr w:type="spellEnd"/>
      <w:r w:rsidRPr="002208B7">
        <w:rPr>
          <w:rFonts w:ascii="Montserrat" w:eastAsia="Times New Roman" w:hAnsi="Montserrat" w:cs="Times New Roman"/>
          <w:color w:val="000000"/>
          <w:lang w:eastAsia="fr-FR"/>
        </w:rPr>
        <w:t> </w:t>
      </w:r>
    </w:p>
    <w:p w14:paraId="72D70E18" w14:textId="77777777" w:rsidR="002208B7" w:rsidRPr="002208B7" w:rsidRDefault="002208B7" w:rsidP="002208B7">
      <w:pPr>
        <w:jc w:val="center"/>
        <w:rPr>
          <w:rFonts w:ascii="Times New Roman" w:eastAsia="Times New Roman" w:hAnsi="Times New Roman" w:cs="Times New Roman"/>
          <w:lang w:val="en-US" w:eastAsia="fr-FR"/>
        </w:rPr>
      </w:pPr>
      <w:r w:rsidRPr="002208B7">
        <w:rPr>
          <w:rFonts w:ascii="Montserrat" w:eastAsia="Times New Roman" w:hAnsi="Montserrat" w:cs="Times New Roman"/>
          <w:color w:val="000000"/>
          <w:lang w:val="en-US" w:eastAsia="fr-FR"/>
        </w:rPr>
        <w:t>BDSA </w:t>
      </w:r>
    </w:p>
    <w:p w14:paraId="3F44967F" w14:textId="77777777" w:rsidR="002208B7" w:rsidRPr="002208B7" w:rsidRDefault="002208B7" w:rsidP="002208B7">
      <w:pPr>
        <w:jc w:val="center"/>
        <w:rPr>
          <w:rFonts w:ascii="Times New Roman" w:eastAsia="Times New Roman" w:hAnsi="Times New Roman" w:cs="Times New Roman"/>
          <w:lang w:val="en-US" w:eastAsia="fr-FR"/>
        </w:rPr>
      </w:pPr>
      <w:r w:rsidRPr="002208B7">
        <w:rPr>
          <w:rFonts w:ascii="Montserrat" w:eastAsia="Times New Roman" w:hAnsi="Montserrat" w:cs="Times New Roman"/>
          <w:color w:val="000000"/>
          <w:lang w:val="en-US" w:eastAsia="fr-FR"/>
        </w:rPr>
        <w:t>Betty Marais </w:t>
      </w:r>
    </w:p>
    <w:p w14:paraId="454E4FA4" w14:textId="77777777" w:rsidR="002208B7" w:rsidRPr="002208B7" w:rsidRDefault="002208B7" w:rsidP="002208B7">
      <w:pPr>
        <w:jc w:val="center"/>
        <w:rPr>
          <w:rFonts w:ascii="Times New Roman" w:eastAsia="Times New Roman" w:hAnsi="Times New Roman" w:cs="Times New Roman"/>
          <w:lang w:val="en-US" w:eastAsia="fr-FR"/>
        </w:rPr>
      </w:pPr>
      <w:proofErr w:type="spellStart"/>
      <w:r w:rsidRPr="002208B7">
        <w:rPr>
          <w:rFonts w:ascii="Montserrat" w:eastAsia="Times New Roman" w:hAnsi="Montserrat" w:cs="Times New Roman"/>
          <w:color w:val="000000"/>
          <w:lang w:val="en-US" w:eastAsia="fr-FR"/>
        </w:rPr>
        <w:t>b.marais@bdsa.agency</w:t>
      </w:r>
      <w:proofErr w:type="spellEnd"/>
    </w:p>
    <w:p w14:paraId="685227AF" w14:textId="77777777" w:rsidR="002208B7" w:rsidRPr="002208B7" w:rsidRDefault="002208B7" w:rsidP="002208B7">
      <w:pPr>
        <w:jc w:val="center"/>
        <w:rPr>
          <w:rFonts w:ascii="Times New Roman" w:eastAsia="Times New Roman" w:hAnsi="Times New Roman" w:cs="Times New Roman"/>
          <w:lang w:eastAsia="fr-FR"/>
        </w:rPr>
      </w:pPr>
      <w:r w:rsidRPr="002208B7">
        <w:rPr>
          <w:rFonts w:ascii="Montserrat" w:eastAsia="Times New Roman" w:hAnsi="Montserrat" w:cs="Times New Roman"/>
          <w:color w:val="000000"/>
          <w:lang w:eastAsia="fr-FR"/>
        </w:rPr>
        <w:t>+33.6.68.11.42.13</w:t>
      </w:r>
    </w:p>
    <w:p w14:paraId="32C94E00" w14:textId="77777777" w:rsidR="002208B7" w:rsidRPr="002208B7" w:rsidRDefault="002208B7" w:rsidP="002208B7">
      <w:pPr>
        <w:rPr>
          <w:rFonts w:ascii="Times New Roman" w:eastAsia="Times New Roman" w:hAnsi="Times New Roman" w:cs="Times New Roman"/>
          <w:lang w:eastAsia="fr-FR"/>
        </w:rPr>
      </w:pPr>
    </w:p>
    <w:p w14:paraId="080F69BB" w14:textId="77777777" w:rsidR="002208B7" w:rsidRDefault="002208B7"/>
    <w:sectPr w:rsidR="00220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B7"/>
    <w:rsid w:val="00220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7F76"/>
  <w15:chartTrackingRefBased/>
  <w15:docId w15:val="{20DD1EFF-E470-C846-A817-B844ABB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08B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20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656</Words>
  <Characters>3611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Marais Betty</dc:creator>
  <cp:keywords/>
  <dc:description/>
  <cp:lastModifiedBy>Marais Betty</cp:lastModifiedBy>
  <cp:revision>1</cp:revision>
  <dcterms:created xsi:type="dcterms:W3CDTF">2022-11-28T14:03:00Z</dcterms:created>
  <dcterms:modified xsi:type="dcterms:W3CDTF">2022-11-28T14:06:00Z</dcterms:modified>
</cp:coreProperties>
</file>